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2" w:rsidRDefault="007E21B2" w:rsidP="008D4CB1">
      <w:pPr>
        <w:ind w:firstLine="720"/>
        <w:rPr>
          <w:u w:val="single"/>
        </w:rPr>
      </w:pPr>
      <w:r>
        <w:rPr>
          <w:rFonts w:ascii="Arial" w:hAnsi="Arial" w:cs="Arial"/>
          <w:b/>
          <w:i/>
          <w:noProof/>
          <w:lang w:eastAsia="en-GB"/>
        </w:rPr>
        <w:drawing>
          <wp:inline distT="0" distB="0" distL="0" distR="0" wp14:anchorId="424BF9C9" wp14:editId="77BA5CC6">
            <wp:extent cx="5731510" cy="461010"/>
            <wp:effectExtent l="0" t="0" r="2540" b="0"/>
            <wp:docPr id="5" name="Picture 5" descr="Department for Business, Innovation and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_logo_landscape_blac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01" w:rsidRDefault="008D4CB1" w:rsidP="00F7594F">
      <w:pPr>
        <w:pStyle w:val="Heading1"/>
        <w:ind w:left="709"/>
      </w:pPr>
      <w:r w:rsidRPr="007E21B2">
        <w:t xml:space="preserve">Business Focus on Enforcement </w:t>
      </w:r>
      <w:r w:rsidR="00C229CB" w:rsidRPr="007E21B2">
        <w:t>- Registration</w:t>
      </w:r>
      <w:r w:rsidR="004127E9" w:rsidRPr="007E21B2">
        <w:t xml:space="preserve"> of Interest Form</w:t>
      </w:r>
    </w:p>
    <w:p w:rsidR="00F7594F" w:rsidRPr="00F7594F" w:rsidRDefault="00F7594F" w:rsidP="00F7594F"/>
    <w:p w:rsidR="008D4CB1" w:rsidRPr="007E21B2" w:rsidRDefault="008D4CB1" w:rsidP="008D4CB1">
      <w:pPr>
        <w:ind w:left="720"/>
        <w:rPr>
          <w:rFonts w:ascii="Arial" w:hAnsi="Arial" w:cs="Arial"/>
          <w:sz w:val="24"/>
          <w:szCs w:val="24"/>
        </w:rPr>
      </w:pPr>
      <w:r w:rsidRPr="007E21B2">
        <w:rPr>
          <w:rFonts w:ascii="Arial" w:hAnsi="Arial" w:cs="Arial"/>
          <w:sz w:val="24"/>
          <w:szCs w:val="24"/>
        </w:rPr>
        <w:t xml:space="preserve">Please use this form if you would like to register an interest </w:t>
      </w:r>
      <w:r w:rsidR="00FC496F" w:rsidRPr="007E21B2">
        <w:rPr>
          <w:rFonts w:ascii="Arial" w:hAnsi="Arial" w:cs="Arial"/>
          <w:sz w:val="24"/>
          <w:szCs w:val="24"/>
        </w:rPr>
        <w:t>‘</w:t>
      </w:r>
      <w:r w:rsidRPr="007E21B2">
        <w:rPr>
          <w:rFonts w:ascii="Arial" w:hAnsi="Arial" w:cs="Arial"/>
          <w:sz w:val="24"/>
          <w:szCs w:val="24"/>
        </w:rPr>
        <w:t xml:space="preserve">in </w:t>
      </w:r>
      <w:r w:rsidR="00110819" w:rsidRPr="007E21B2">
        <w:rPr>
          <w:rFonts w:ascii="Arial" w:hAnsi="Arial" w:cs="Arial"/>
          <w:sz w:val="24"/>
          <w:szCs w:val="24"/>
        </w:rPr>
        <w:t>principle</w:t>
      </w:r>
      <w:r w:rsidR="00FC496F" w:rsidRPr="007E21B2">
        <w:rPr>
          <w:rFonts w:ascii="Arial" w:hAnsi="Arial" w:cs="Arial"/>
          <w:sz w:val="24"/>
          <w:szCs w:val="24"/>
        </w:rPr>
        <w:t xml:space="preserve">’ </w:t>
      </w:r>
      <w:r w:rsidR="007E21B2" w:rsidRPr="007E21B2">
        <w:rPr>
          <w:rFonts w:ascii="Arial" w:hAnsi="Arial" w:cs="Arial"/>
          <w:sz w:val="24"/>
          <w:szCs w:val="24"/>
        </w:rPr>
        <w:t>to run</w:t>
      </w:r>
      <w:r w:rsidRPr="007E21B2">
        <w:rPr>
          <w:rFonts w:ascii="Arial" w:hAnsi="Arial" w:cs="Arial"/>
          <w:sz w:val="24"/>
          <w:szCs w:val="24"/>
        </w:rPr>
        <w:t xml:space="preserve"> a Business Focus on Enforcement review</w:t>
      </w:r>
      <w:r w:rsidR="00110819" w:rsidRPr="007E21B2">
        <w:rPr>
          <w:rFonts w:ascii="Arial" w:hAnsi="Arial" w:cs="Arial"/>
          <w:sz w:val="24"/>
          <w:szCs w:val="24"/>
        </w:rPr>
        <w:t xml:space="preserve"> in the future</w:t>
      </w:r>
      <w:r w:rsidRPr="007E21B2">
        <w:rPr>
          <w:rFonts w:ascii="Arial" w:hAnsi="Arial" w:cs="Arial"/>
          <w:sz w:val="24"/>
          <w:szCs w:val="24"/>
        </w:rPr>
        <w:t>. Completing the form will not constitute any form of commitment on your part or</w:t>
      </w:r>
      <w:r w:rsidR="00D040C1" w:rsidRPr="007E21B2">
        <w:rPr>
          <w:rFonts w:ascii="Arial" w:hAnsi="Arial" w:cs="Arial"/>
          <w:sz w:val="24"/>
          <w:szCs w:val="24"/>
        </w:rPr>
        <w:t xml:space="preserve"> on </w:t>
      </w:r>
      <w:r w:rsidR="00110819" w:rsidRPr="007E21B2">
        <w:rPr>
          <w:rFonts w:ascii="Arial" w:hAnsi="Arial" w:cs="Arial"/>
          <w:sz w:val="24"/>
          <w:szCs w:val="24"/>
        </w:rPr>
        <w:t xml:space="preserve">that of </w:t>
      </w:r>
      <w:r w:rsidR="00D040C1" w:rsidRPr="007E21B2">
        <w:rPr>
          <w:rFonts w:ascii="Arial" w:hAnsi="Arial" w:cs="Arial"/>
          <w:sz w:val="24"/>
          <w:szCs w:val="24"/>
        </w:rPr>
        <w:t xml:space="preserve">the Government, but will mean that we can </w:t>
      </w:r>
      <w:r w:rsidR="00110819" w:rsidRPr="007E21B2">
        <w:rPr>
          <w:rFonts w:ascii="Arial" w:hAnsi="Arial" w:cs="Arial"/>
          <w:sz w:val="24"/>
          <w:szCs w:val="24"/>
        </w:rPr>
        <w:t>register your interest and ensure we keep you informed of any new opportunities to bid.</w:t>
      </w:r>
      <w:r w:rsidR="007E21B2">
        <w:rPr>
          <w:rFonts w:ascii="Arial" w:hAnsi="Arial" w:cs="Arial"/>
          <w:sz w:val="24"/>
          <w:szCs w:val="24"/>
        </w:rPr>
        <w:t xml:space="preserve"> </w:t>
      </w:r>
      <w:r w:rsidR="00515027" w:rsidRPr="007E21B2">
        <w:rPr>
          <w:rFonts w:ascii="Arial" w:hAnsi="Arial" w:cs="Arial"/>
          <w:sz w:val="24"/>
          <w:szCs w:val="24"/>
        </w:rPr>
        <w:t xml:space="preserve">Please return </w:t>
      </w:r>
      <w:r w:rsidR="00110819" w:rsidRPr="007E21B2">
        <w:rPr>
          <w:rFonts w:ascii="Arial" w:hAnsi="Arial" w:cs="Arial"/>
          <w:sz w:val="24"/>
          <w:szCs w:val="24"/>
        </w:rPr>
        <w:t xml:space="preserve">the </w:t>
      </w:r>
      <w:r w:rsidR="00515027" w:rsidRPr="007E21B2">
        <w:rPr>
          <w:rFonts w:ascii="Arial" w:hAnsi="Arial" w:cs="Arial"/>
          <w:sz w:val="24"/>
          <w:szCs w:val="24"/>
        </w:rPr>
        <w:t xml:space="preserve">form to </w:t>
      </w:r>
      <w:r w:rsidR="00515027" w:rsidRPr="007E21B2">
        <w:rPr>
          <w:rFonts w:ascii="Arial" w:hAnsi="Arial" w:cs="Arial"/>
          <w:b/>
          <w:sz w:val="24"/>
          <w:szCs w:val="24"/>
        </w:rPr>
        <w:t>focusonenforcement@bis.gsi.gov.uk</w:t>
      </w:r>
    </w:p>
    <w:p w:rsidR="004127E9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46FB1" wp14:editId="46FDCDF7">
                <wp:simplePos x="0" y="0"/>
                <wp:positionH relativeFrom="column">
                  <wp:posOffset>464820</wp:posOffset>
                </wp:positionH>
                <wp:positionV relativeFrom="paragraph">
                  <wp:posOffset>219710</wp:posOffset>
                </wp:positionV>
                <wp:extent cx="5059680" cy="1403985"/>
                <wp:effectExtent l="0" t="0" r="266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27" w:rsidRDefault="00515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pt;margin-top:17.3pt;width:39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">
                <v:textbox style="mso-fit-shape-to-text:t">
                  <w:txbxContent>
                    <w:p w:rsidR="00515027" w:rsidRDefault="00515027"/>
                  </w:txbxContent>
                </v:textbox>
              </v:shape>
            </w:pict>
          </mc:Fallback>
        </mc:AlternateContent>
      </w:r>
      <w:r w:rsidR="004127E9" w:rsidRPr="007E21B2">
        <w:rPr>
          <w:rFonts w:ascii="Arial" w:hAnsi="Arial" w:cs="Arial"/>
          <w:b/>
          <w:sz w:val="24"/>
          <w:szCs w:val="24"/>
        </w:rPr>
        <w:t xml:space="preserve">Name: </w:t>
      </w:r>
      <w:bookmarkStart w:id="0" w:name="_GoBack"/>
      <w:bookmarkEnd w:id="0"/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4127E9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ADFB" wp14:editId="120B4829">
                <wp:simplePos x="0" y="0"/>
                <wp:positionH relativeFrom="column">
                  <wp:posOffset>464820</wp:posOffset>
                </wp:positionH>
                <wp:positionV relativeFrom="paragraph">
                  <wp:posOffset>251460</wp:posOffset>
                </wp:positionV>
                <wp:extent cx="5059680" cy="1403985"/>
                <wp:effectExtent l="0" t="0" r="2667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27" w:rsidRDefault="00515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6pt;margin-top:19.8pt;width:39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dbJQ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">
                <v:textbox style="mso-fit-shape-to-text:t">
                  <w:txbxContent>
                    <w:p w:rsidR="00515027" w:rsidRDefault="00515027"/>
                  </w:txbxContent>
                </v:textbox>
              </v:shape>
            </w:pict>
          </mc:Fallback>
        </mc:AlternateContent>
      </w:r>
      <w:r w:rsidR="004127E9" w:rsidRPr="007E21B2">
        <w:rPr>
          <w:rFonts w:ascii="Arial" w:hAnsi="Arial" w:cs="Arial"/>
          <w:b/>
          <w:sz w:val="24"/>
          <w:szCs w:val="24"/>
        </w:rPr>
        <w:t xml:space="preserve">Contact Details: </w: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4127E9" w:rsidRPr="007E21B2" w:rsidRDefault="004127E9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sz w:val="24"/>
          <w:szCs w:val="24"/>
        </w:rPr>
        <w:t>Trade Body or Business Group you are representing:</w: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888D3" wp14:editId="3A56038F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5097780" cy="1403985"/>
                <wp:effectExtent l="0" t="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27" w:rsidRDefault="00515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6pt;margin-top:0;width:401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">
                <v:textbox style="mso-fit-shape-to-text:t">
                  <w:txbxContent>
                    <w:p w:rsidR="00515027" w:rsidRDefault="00515027"/>
                  </w:txbxContent>
                </v:textbox>
              </v:shape>
            </w:pict>
          </mc:Fallback>
        </mc:AlternateContent>
      </w:r>
    </w:p>
    <w:p w:rsidR="00515027" w:rsidRPr="007E21B2" w:rsidRDefault="00515027" w:rsidP="008D4CB1">
      <w:pPr>
        <w:ind w:firstLine="720"/>
        <w:rPr>
          <w:rFonts w:ascii="Arial" w:hAnsi="Arial" w:cs="Arial"/>
          <w:b/>
          <w:sz w:val="24"/>
          <w:szCs w:val="24"/>
        </w:rPr>
      </w:pPr>
    </w:p>
    <w:p w:rsidR="008D4CB1" w:rsidRPr="007E21B2" w:rsidRDefault="007E21B2" w:rsidP="00515027">
      <w:pPr>
        <w:ind w:left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DFBD" wp14:editId="43FF59E9">
                <wp:simplePos x="0" y="0"/>
                <wp:positionH relativeFrom="column">
                  <wp:posOffset>464820</wp:posOffset>
                </wp:positionH>
                <wp:positionV relativeFrom="paragraph">
                  <wp:posOffset>1127760</wp:posOffset>
                </wp:positionV>
                <wp:extent cx="5151120" cy="24384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B1" w:rsidRDefault="008D4CB1" w:rsidP="008D4CB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6pt;margin-top:88.8pt;width:405.6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7HKAIAAE4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">
                <v:textbox>
                  <w:txbxContent>
                    <w:p w:rsidR="008D4CB1" w:rsidRDefault="008D4CB1" w:rsidP="008D4CB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27E9" w:rsidRPr="007E21B2">
        <w:rPr>
          <w:rFonts w:ascii="Arial" w:hAnsi="Arial" w:cs="Arial"/>
          <w:b/>
          <w:sz w:val="24"/>
          <w:szCs w:val="24"/>
        </w:rPr>
        <w:t>Brief explanation of the area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 of enforcement</w:t>
      </w:r>
      <w:r w:rsidR="004127E9" w:rsidRPr="007E21B2">
        <w:rPr>
          <w:rFonts w:ascii="Arial" w:hAnsi="Arial" w:cs="Arial"/>
          <w:b/>
          <w:sz w:val="24"/>
          <w:szCs w:val="24"/>
        </w:rPr>
        <w:t xml:space="preserve"> </w:t>
      </w:r>
      <w:r w:rsidR="00110819" w:rsidRPr="007E21B2">
        <w:rPr>
          <w:rFonts w:ascii="Arial" w:hAnsi="Arial" w:cs="Arial"/>
          <w:b/>
          <w:sz w:val="24"/>
          <w:szCs w:val="24"/>
        </w:rPr>
        <w:t xml:space="preserve">causing your industry issues and which </w:t>
      </w:r>
      <w:r w:rsidR="004127E9" w:rsidRPr="007E21B2">
        <w:rPr>
          <w:rFonts w:ascii="Arial" w:hAnsi="Arial" w:cs="Arial"/>
          <w:b/>
          <w:sz w:val="24"/>
          <w:szCs w:val="24"/>
        </w:rPr>
        <w:t xml:space="preserve">you </w:t>
      </w:r>
      <w:r w:rsidR="00110819" w:rsidRPr="007E21B2">
        <w:rPr>
          <w:rFonts w:ascii="Arial" w:hAnsi="Arial" w:cs="Arial"/>
          <w:b/>
          <w:sz w:val="24"/>
          <w:szCs w:val="24"/>
        </w:rPr>
        <w:t>might wish</w:t>
      </w:r>
      <w:r w:rsidR="004127E9" w:rsidRPr="007E21B2">
        <w:rPr>
          <w:rFonts w:ascii="Arial" w:hAnsi="Arial" w:cs="Arial"/>
          <w:b/>
          <w:sz w:val="24"/>
          <w:szCs w:val="24"/>
        </w:rPr>
        <w:t xml:space="preserve"> to revi</w:t>
      </w:r>
      <w:r w:rsidR="008D4CB1" w:rsidRPr="007E21B2">
        <w:rPr>
          <w:rFonts w:ascii="Arial" w:hAnsi="Arial" w:cs="Arial"/>
          <w:b/>
          <w:sz w:val="24"/>
          <w:szCs w:val="24"/>
        </w:rPr>
        <w:t>ew in the future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, if possible setting out the broad issues you </w:t>
      </w:r>
      <w:r w:rsidR="00110819" w:rsidRPr="007E21B2">
        <w:rPr>
          <w:rFonts w:ascii="Arial" w:hAnsi="Arial" w:cs="Arial"/>
          <w:b/>
          <w:sz w:val="24"/>
          <w:szCs w:val="24"/>
        </w:rPr>
        <w:t xml:space="preserve">might 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expect to </w:t>
      </w:r>
      <w:r w:rsidR="00110819" w:rsidRPr="007E21B2">
        <w:rPr>
          <w:rFonts w:ascii="Arial" w:hAnsi="Arial" w:cs="Arial"/>
          <w:b/>
          <w:sz w:val="24"/>
          <w:szCs w:val="24"/>
        </w:rPr>
        <w:t>examine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, </w:t>
      </w:r>
      <w:r w:rsidR="00C229CB" w:rsidRPr="007E21B2">
        <w:rPr>
          <w:rFonts w:ascii="Arial" w:hAnsi="Arial" w:cs="Arial"/>
          <w:b/>
          <w:sz w:val="24"/>
          <w:szCs w:val="24"/>
        </w:rPr>
        <w:t>identifying</w:t>
      </w:r>
      <w:r w:rsidR="00D040C1" w:rsidRPr="007E21B2">
        <w:rPr>
          <w:rFonts w:ascii="Arial" w:hAnsi="Arial" w:cs="Arial"/>
          <w:b/>
          <w:sz w:val="24"/>
          <w:szCs w:val="24"/>
        </w:rPr>
        <w:t xml:space="preserve"> the relevant </w:t>
      </w:r>
      <w:r w:rsidR="00515027" w:rsidRPr="007E21B2">
        <w:rPr>
          <w:rFonts w:ascii="Arial" w:hAnsi="Arial" w:cs="Arial"/>
          <w:b/>
          <w:sz w:val="24"/>
          <w:szCs w:val="24"/>
        </w:rPr>
        <w:t>regulatory authorities, and why you consider such a review to be necessary</w:t>
      </w:r>
      <w:r w:rsidR="008D4CB1" w:rsidRPr="007E21B2">
        <w:rPr>
          <w:rFonts w:ascii="Arial" w:hAnsi="Arial" w:cs="Arial"/>
          <w:b/>
          <w:sz w:val="24"/>
          <w:szCs w:val="24"/>
        </w:rPr>
        <w:t xml:space="preserve"> (max </w:t>
      </w:r>
      <w:r w:rsidR="00D040C1" w:rsidRPr="007E21B2">
        <w:rPr>
          <w:rFonts w:ascii="Arial" w:hAnsi="Arial" w:cs="Arial"/>
          <w:b/>
          <w:sz w:val="24"/>
          <w:szCs w:val="24"/>
        </w:rPr>
        <w:t>250</w:t>
      </w:r>
      <w:r w:rsidR="008D4CB1" w:rsidRPr="007E21B2">
        <w:rPr>
          <w:rFonts w:ascii="Arial" w:hAnsi="Arial" w:cs="Arial"/>
          <w:b/>
          <w:sz w:val="24"/>
          <w:szCs w:val="24"/>
        </w:rPr>
        <w:t xml:space="preserve"> words</w:t>
      </w:r>
      <w:r w:rsidR="004127E9" w:rsidRPr="007E21B2">
        <w:rPr>
          <w:rFonts w:ascii="Arial" w:hAnsi="Arial" w:cs="Arial"/>
          <w:b/>
          <w:sz w:val="24"/>
          <w:szCs w:val="24"/>
        </w:rPr>
        <w:t>)</w:t>
      </w: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8D4CB1" w:rsidRPr="007E21B2" w:rsidRDefault="008D4CB1">
      <w:pPr>
        <w:rPr>
          <w:rFonts w:ascii="Arial" w:hAnsi="Arial" w:cs="Arial"/>
          <w:sz w:val="24"/>
          <w:szCs w:val="24"/>
        </w:rPr>
      </w:pPr>
    </w:p>
    <w:p w:rsidR="004127E9" w:rsidRDefault="004127E9" w:rsidP="00515027">
      <w:pPr>
        <w:ind w:left="720"/>
        <w:rPr>
          <w:rFonts w:ascii="Arial" w:hAnsi="Arial" w:cs="Arial"/>
          <w:b/>
          <w:sz w:val="24"/>
          <w:szCs w:val="24"/>
        </w:rPr>
      </w:pPr>
    </w:p>
    <w:p w:rsidR="007E21B2" w:rsidRDefault="007E21B2" w:rsidP="00515027">
      <w:pPr>
        <w:ind w:left="720"/>
        <w:rPr>
          <w:rFonts w:ascii="Arial" w:hAnsi="Arial" w:cs="Arial"/>
          <w:b/>
          <w:sz w:val="24"/>
          <w:szCs w:val="24"/>
        </w:rPr>
      </w:pPr>
    </w:p>
    <w:p w:rsidR="007E21B2" w:rsidRPr="007E21B2" w:rsidRDefault="007E21B2" w:rsidP="00515027">
      <w:pPr>
        <w:ind w:left="720"/>
        <w:rPr>
          <w:rFonts w:ascii="Arial" w:hAnsi="Arial" w:cs="Arial"/>
          <w:b/>
          <w:sz w:val="24"/>
          <w:szCs w:val="24"/>
        </w:rPr>
      </w:pPr>
    </w:p>
    <w:p w:rsidR="007E21B2" w:rsidRPr="007E21B2" w:rsidRDefault="007E21B2" w:rsidP="007E21B2">
      <w:pPr>
        <w:ind w:left="720"/>
        <w:rPr>
          <w:rFonts w:ascii="Arial" w:hAnsi="Arial" w:cs="Arial"/>
          <w:b/>
          <w:sz w:val="24"/>
          <w:szCs w:val="24"/>
        </w:rPr>
      </w:pPr>
      <w:r w:rsidRPr="007E21B2">
        <w:rPr>
          <w:rFonts w:ascii="Arial" w:hAnsi="Arial" w:cs="Arial"/>
          <w:b/>
          <w:sz w:val="24"/>
          <w:szCs w:val="24"/>
        </w:rPr>
        <w:t xml:space="preserve">Do you have an idea of when during 2015 you would be in a position to run the review? Please indicate month(s) if possible. </w:t>
      </w:r>
    </w:p>
    <w:p w:rsidR="007E21B2" w:rsidRPr="007E21B2" w:rsidRDefault="007E21B2" w:rsidP="007E21B2">
      <w:pPr>
        <w:rPr>
          <w:rFonts w:ascii="Arial" w:hAnsi="Arial" w:cs="Arial"/>
          <w:sz w:val="24"/>
          <w:szCs w:val="24"/>
        </w:rPr>
      </w:pPr>
      <w:r w:rsidRPr="007E21B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4785" wp14:editId="1722744A">
                <wp:simplePos x="0" y="0"/>
                <wp:positionH relativeFrom="column">
                  <wp:posOffset>464820</wp:posOffset>
                </wp:positionH>
                <wp:positionV relativeFrom="paragraph">
                  <wp:posOffset>104140</wp:posOffset>
                </wp:positionV>
                <wp:extent cx="5234940" cy="140398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B2" w:rsidRDefault="007E21B2" w:rsidP="007E21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.6pt;margin-top:8.2pt;width:412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">
                <v:textbox style="mso-fit-shape-to-text:t">
                  <w:txbxContent>
                    <w:p w:rsidR="007E21B2" w:rsidRDefault="007E21B2" w:rsidP="007E21B2"/>
                  </w:txbxContent>
                </v:textbox>
              </v:shape>
            </w:pict>
          </mc:Fallback>
        </mc:AlternateContent>
      </w:r>
    </w:p>
    <w:p w:rsidR="007E21B2" w:rsidRPr="007E21B2" w:rsidRDefault="007E21B2" w:rsidP="007E21B2">
      <w:pPr>
        <w:rPr>
          <w:rFonts w:ascii="Arial" w:hAnsi="Arial" w:cs="Arial"/>
          <w:sz w:val="24"/>
          <w:szCs w:val="24"/>
        </w:rPr>
      </w:pPr>
    </w:p>
    <w:p w:rsidR="007E21B2" w:rsidRDefault="007E21B2" w:rsidP="00F7594F">
      <w:pPr>
        <w:pStyle w:val="Default"/>
        <w:spacing w:before="10000"/>
        <w:rPr>
          <w:sz w:val="20"/>
          <w:szCs w:val="20"/>
        </w:rPr>
      </w:pPr>
      <w:r>
        <w:rPr>
          <w:sz w:val="20"/>
          <w:szCs w:val="20"/>
        </w:rPr>
        <w:t xml:space="preserve">© Crown copyright 2014 </w:t>
      </w:r>
    </w:p>
    <w:p w:rsidR="007E21B2" w:rsidRDefault="007E21B2" w:rsidP="007E21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may re-use this information (not including logos) free of charge in any format or medium, under the terms of the Open Government Licence. To view this licence, visit www.nationalarchives.gov.uk/doc/open-government-licence/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publication is also available on our website at www.gov.uk/bis </w:t>
      </w:r>
    </w:p>
    <w:p w:rsidR="007E21B2" w:rsidRDefault="007E21B2" w:rsidP="007E21B2">
      <w:r>
        <w:rPr>
          <w:b/>
          <w:bCs/>
          <w:sz w:val="20"/>
          <w:szCs w:val="20"/>
        </w:rPr>
        <w:t>URN BIS/14/1176</w:t>
      </w:r>
    </w:p>
    <w:sectPr w:rsidR="007E2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E9"/>
    <w:rsid w:val="00031B01"/>
    <w:rsid w:val="00047469"/>
    <w:rsid w:val="00110819"/>
    <w:rsid w:val="004127E9"/>
    <w:rsid w:val="00515027"/>
    <w:rsid w:val="007E21B2"/>
    <w:rsid w:val="008C1464"/>
    <w:rsid w:val="008D4CB1"/>
    <w:rsid w:val="00BE65A5"/>
    <w:rsid w:val="00C229CB"/>
    <w:rsid w:val="00C27A3B"/>
    <w:rsid w:val="00D040C1"/>
    <w:rsid w:val="00ED3690"/>
    <w:rsid w:val="00F7594F"/>
    <w:rsid w:val="00FC25FF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027"/>
    <w:rPr>
      <w:color w:val="0000FF"/>
      <w:u w:val="single"/>
    </w:rPr>
  </w:style>
  <w:style w:type="paragraph" w:customStyle="1" w:styleId="Default">
    <w:name w:val="Default"/>
    <w:rsid w:val="007E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027"/>
    <w:rPr>
      <w:color w:val="0000FF"/>
      <w:u w:val="single"/>
    </w:rPr>
  </w:style>
  <w:style w:type="paragraph" w:customStyle="1" w:styleId="Default">
    <w:name w:val="Default"/>
    <w:rsid w:val="007E2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Smeeth Mary (RGFL)</dc:creator>
  <cp:lastModifiedBy>Shirley Jackie (Communications)</cp:lastModifiedBy>
  <cp:revision>2</cp:revision>
  <dcterms:created xsi:type="dcterms:W3CDTF">2014-12-08T14:25:00Z</dcterms:created>
  <dcterms:modified xsi:type="dcterms:W3CDTF">2014-12-08T14:25:00Z</dcterms:modified>
</cp:coreProperties>
</file>